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51C" w:rsidRDefault="00E9151C" w:rsidP="005326D5">
      <w:pPr>
        <w:shd w:val="clear" w:color="auto" w:fill="FFFFFF"/>
        <w:spacing w:before="154" w:line="163" w:lineRule="exact"/>
        <w:ind w:right="1613"/>
        <w:rPr>
          <w:bCs/>
          <w:spacing w:val="-7"/>
          <w:sz w:val="22"/>
          <w:szCs w:val="22"/>
        </w:rPr>
      </w:pPr>
      <w:r>
        <w:tab/>
      </w:r>
      <w:r>
        <w:tab/>
      </w:r>
      <w:bookmarkStart w:id="0" w:name="_GoBack"/>
      <w:bookmarkEnd w:id="0"/>
      <w:r>
        <w:tab/>
      </w:r>
      <w:r>
        <w:tab/>
      </w:r>
    </w:p>
    <w:p w:rsidR="00E9151C" w:rsidRPr="00715DB6" w:rsidRDefault="00E9151C" w:rsidP="00E9151C">
      <w:pPr>
        <w:jc w:val="center"/>
        <w:rPr>
          <w:bCs/>
          <w:spacing w:val="-7"/>
        </w:rPr>
      </w:pPr>
      <w:r w:rsidRPr="00715DB6">
        <w:t>Анализ работы по плану по противодействию коррупции</w:t>
      </w:r>
      <w:r w:rsidRPr="00715DB6">
        <w:br/>
        <w:t xml:space="preserve">в сельском поселении </w:t>
      </w:r>
      <w:proofErr w:type="spellStart"/>
      <w:r w:rsidR="005326D5" w:rsidRPr="00715DB6">
        <w:rPr>
          <w:bCs/>
          <w:spacing w:val="-7"/>
        </w:rPr>
        <w:t>Казанчинский</w:t>
      </w:r>
      <w:proofErr w:type="spellEnd"/>
      <w:r w:rsidRPr="00715DB6">
        <w:rPr>
          <w:bCs/>
          <w:spacing w:val="-7"/>
        </w:rPr>
        <w:t xml:space="preserve"> сельсовет муниципального района </w:t>
      </w:r>
      <w:proofErr w:type="spellStart"/>
      <w:r w:rsidR="005326D5" w:rsidRPr="00715DB6">
        <w:rPr>
          <w:bCs/>
          <w:spacing w:val="-7"/>
        </w:rPr>
        <w:t>Аскинский</w:t>
      </w:r>
      <w:proofErr w:type="spellEnd"/>
      <w:r w:rsidRPr="00715DB6">
        <w:rPr>
          <w:bCs/>
          <w:spacing w:val="-7"/>
        </w:rPr>
        <w:t xml:space="preserve"> район </w:t>
      </w:r>
    </w:p>
    <w:p w:rsidR="00E9151C" w:rsidRPr="00715DB6" w:rsidRDefault="00E9151C" w:rsidP="00BC6E36">
      <w:pPr>
        <w:jc w:val="center"/>
        <w:rPr>
          <w:bCs/>
          <w:spacing w:val="-7"/>
        </w:rPr>
      </w:pPr>
      <w:r w:rsidRPr="00715DB6">
        <w:rPr>
          <w:bCs/>
          <w:spacing w:val="-7"/>
        </w:rPr>
        <w:t xml:space="preserve">на </w:t>
      </w:r>
      <w:r w:rsidR="005326D5" w:rsidRPr="00715DB6">
        <w:rPr>
          <w:bCs/>
          <w:spacing w:val="-7"/>
        </w:rPr>
        <w:t>2018-2019</w:t>
      </w:r>
      <w:r w:rsidR="00B102EC" w:rsidRPr="00715DB6">
        <w:rPr>
          <w:bCs/>
          <w:spacing w:val="-7"/>
        </w:rPr>
        <w:t xml:space="preserve"> </w:t>
      </w:r>
      <w:r w:rsidRPr="00715DB6">
        <w:rPr>
          <w:bCs/>
          <w:spacing w:val="-7"/>
        </w:rPr>
        <w:t>годы</w:t>
      </w:r>
    </w:p>
    <w:p w:rsidR="00E9151C" w:rsidRPr="00715DB6" w:rsidRDefault="00E9151C" w:rsidP="00E9151C">
      <w:pPr>
        <w:jc w:val="both"/>
        <w:rPr>
          <w:bCs/>
          <w:spacing w:val="-7"/>
        </w:rPr>
      </w:pPr>
    </w:p>
    <w:p w:rsidR="005326D5" w:rsidRPr="00715DB6" w:rsidRDefault="005326D5" w:rsidP="00D21CFE">
      <w:pPr>
        <w:ind w:firstLine="708"/>
        <w:jc w:val="both"/>
        <w:rPr>
          <w:bCs/>
          <w:spacing w:val="-7"/>
        </w:rPr>
      </w:pPr>
      <w:r w:rsidRPr="00715DB6">
        <w:rPr>
          <w:bCs/>
          <w:spacing w:val="-7"/>
        </w:rPr>
        <w:t xml:space="preserve">В сельском поселении </w:t>
      </w:r>
      <w:proofErr w:type="spellStart"/>
      <w:r w:rsidRPr="00715DB6">
        <w:rPr>
          <w:bCs/>
          <w:spacing w:val="-7"/>
        </w:rPr>
        <w:t>Казанчинский</w:t>
      </w:r>
      <w:proofErr w:type="spellEnd"/>
      <w:r w:rsidRPr="00715DB6">
        <w:rPr>
          <w:bCs/>
          <w:spacing w:val="-7"/>
        </w:rPr>
        <w:t xml:space="preserve"> сельсовет реализуется система мер по профилактике коррупции. Создана нормативно-правовая основа противодействия коррупции, в администрации </w:t>
      </w:r>
      <w:proofErr w:type="spellStart"/>
      <w:r w:rsidRPr="00715DB6">
        <w:rPr>
          <w:bCs/>
          <w:spacing w:val="-7"/>
        </w:rPr>
        <w:t>Казанчинского</w:t>
      </w:r>
      <w:proofErr w:type="spellEnd"/>
      <w:r w:rsidRPr="00715DB6">
        <w:rPr>
          <w:bCs/>
          <w:spacing w:val="-7"/>
        </w:rPr>
        <w:t xml:space="preserve"> сельсовета </w:t>
      </w:r>
      <w:proofErr w:type="spellStart"/>
      <w:r w:rsidRPr="00715DB6">
        <w:rPr>
          <w:bCs/>
          <w:spacing w:val="-7"/>
        </w:rPr>
        <w:t>Аскинского</w:t>
      </w:r>
      <w:proofErr w:type="spellEnd"/>
      <w:r w:rsidRPr="00715DB6">
        <w:rPr>
          <w:bCs/>
          <w:spacing w:val="-7"/>
        </w:rPr>
        <w:t xml:space="preserve"> района Республики Башкортостан разработан и утвержден план мероприятий по противодействию коррупции, в котором предусмотрен комплекс мер по созданию условий, препятствующих коррупционному поведению и обеспечивающих снижение уровня коррупции. В целях обеспечения координации действий по реализации государственной </w:t>
      </w:r>
      <w:proofErr w:type="spellStart"/>
      <w:r w:rsidRPr="00715DB6">
        <w:rPr>
          <w:bCs/>
          <w:spacing w:val="-7"/>
        </w:rPr>
        <w:t>антикоррупционной</w:t>
      </w:r>
      <w:proofErr w:type="spellEnd"/>
      <w:r w:rsidRPr="00715DB6">
        <w:rPr>
          <w:bCs/>
          <w:spacing w:val="-7"/>
        </w:rPr>
        <w:t xml:space="preserve"> политики в администрации </w:t>
      </w:r>
      <w:proofErr w:type="spellStart"/>
      <w:r w:rsidRPr="00715DB6">
        <w:rPr>
          <w:bCs/>
          <w:spacing w:val="-7"/>
        </w:rPr>
        <w:t>Казанчинского</w:t>
      </w:r>
      <w:proofErr w:type="spellEnd"/>
      <w:r w:rsidRPr="00715DB6">
        <w:rPr>
          <w:bCs/>
          <w:spacing w:val="-7"/>
        </w:rPr>
        <w:t xml:space="preserve"> сельсовета </w:t>
      </w:r>
      <w:proofErr w:type="spellStart"/>
      <w:r w:rsidRPr="00715DB6">
        <w:rPr>
          <w:bCs/>
          <w:spacing w:val="-7"/>
        </w:rPr>
        <w:t>Аскинского</w:t>
      </w:r>
      <w:proofErr w:type="spellEnd"/>
      <w:r w:rsidRPr="00715DB6">
        <w:rPr>
          <w:bCs/>
          <w:spacing w:val="-7"/>
        </w:rPr>
        <w:t xml:space="preserve"> района Республики Башкортостан  создана комиссия по профилактике коррупции.</w:t>
      </w:r>
    </w:p>
    <w:p w:rsidR="00E9151C" w:rsidRPr="00715DB6" w:rsidRDefault="00E9151C" w:rsidP="00E9151C">
      <w:pPr>
        <w:jc w:val="both"/>
        <w:rPr>
          <w:bCs/>
          <w:spacing w:val="-7"/>
        </w:rPr>
      </w:pPr>
      <w:r w:rsidRPr="00715DB6">
        <w:rPr>
          <w:bCs/>
          <w:lang w:eastAsia="ar-SA"/>
        </w:rPr>
        <w:tab/>
        <w:t xml:space="preserve">Ежегодно на заседаниях </w:t>
      </w:r>
      <w:r w:rsidRPr="00715DB6">
        <w:t xml:space="preserve"> комиссии по противодействию коррупции сельского поселения </w:t>
      </w:r>
      <w:proofErr w:type="spellStart"/>
      <w:r w:rsidR="005326D5" w:rsidRPr="00715DB6">
        <w:t>Казанчинский</w:t>
      </w:r>
      <w:proofErr w:type="spellEnd"/>
      <w:r w:rsidRPr="00715DB6">
        <w:t xml:space="preserve"> сельсовет  муниципального района </w:t>
      </w:r>
      <w:proofErr w:type="spellStart"/>
      <w:r w:rsidR="005326D5" w:rsidRPr="00715DB6">
        <w:t>Аскинский</w:t>
      </w:r>
      <w:proofErr w:type="spellEnd"/>
      <w:r w:rsidRPr="00715DB6">
        <w:t xml:space="preserve"> район </w:t>
      </w:r>
      <w:r w:rsidRPr="00715DB6">
        <w:rPr>
          <w:bCs/>
          <w:lang w:eastAsia="ar-SA"/>
        </w:rPr>
        <w:t xml:space="preserve">рассматриваются вопросы </w:t>
      </w:r>
      <w:r w:rsidRPr="00715DB6">
        <w:rPr>
          <w:bCs/>
          <w:spacing w:val="-7"/>
        </w:rPr>
        <w:t xml:space="preserve">Плана  по противодействию коррупции в  сельском поселении </w:t>
      </w:r>
      <w:proofErr w:type="spellStart"/>
      <w:r w:rsidR="005326D5" w:rsidRPr="00715DB6">
        <w:rPr>
          <w:bCs/>
          <w:spacing w:val="-7"/>
        </w:rPr>
        <w:t>Казанчинский</w:t>
      </w:r>
      <w:proofErr w:type="spellEnd"/>
      <w:r w:rsidRPr="00715DB6">
        <w:rPr>
          <w:bCs/>
          <w:spacing w:val="-7"/>
        </w:rPr>
        <w:t xml:space="preserve"> сельсовет муниципального района </w:t>
      </w:r>
      <w:proofErr w:type="spellStart"/>
      <w:r w:rsidR="005326D5" w:rsidRPr="00715DB6">
        <w:rPr>
          <w:bCs/>
          <w:spacing w:val="-7"/>
        </w:rPr>
        <w:t>Аскинский</w:t>
      </w:r>
      <w:proofErr w:type="spellEnd"/>
      <w:r w:rsidRPr="00715DB6">
        <w:rPr>
          <w:bCs/>
          <w:spacing w:val="-7"/>
        </w:rPr>
        <w:t xml:space="preserve"> район </w:t>
      </w:r>
    </w:p>
    <w:p w:rsidR="00E9151C" w:rsidRPr="00715DB6" w:rsidRDefault="00E9151C" w:rsidP="00E9151C">
      <w:pPr>
        <w:jc w:val="both"/>
      </w:pPr>
      <w:r w:rsidRPr="00715DB6">
        <w:tab/>
        <w:t xml:space="preserve"> Проведенные мероприятия в </w:t>
      </w:r>
      <w:r w:rsidR="005326D5" w:rsidRPr="00715DB6">
        <w:t>2018-2019</w:t>
      </w:r>
      <w:r w:rsidRPr="00715DB6">
        <w:t xml:space="preserve">годах: </w:t>
      </w:r>
    </w:p>
    <w:p w:rsidR="00E9151C" w:rsidRPr="00715DB6" w:rsidRDefault="00E9151C" w:rsidP="00E9151C">
      <w:pPr>
        <w:jc w:val="both"/>
        <w:rPr>
          <w:bCs/>
          <w:spacing w:val="-7"/>
        </w:rPr>
      </w:pPr>
      <w:r w:rsidRPr="00715DB6">
        <w:tab/>
        <w:t xml:space="preserve">1. В соответствии с плановыми мероприятиями в </w:t>
      </w:r>
      <w:r w:rsidR="005326D5" w:rsidRPr="00715DB6">
        <w:t>2018-2019</w:t>
      </w:r>
      <w:r w:rsidRPr="00715DB6">
        <w:t>годах в сельском поселении  продолжилась работа по совершенствованию нормативно-правовой базы.</w:t>
      </w:r>
    </w:p>
    <w:p w:rsidR="00E9151C" w:rsidRPr="00715DB6" w:rsidRDefault="00E9151C" w:rsidP="00E9151C">
      <w:pPr>
        <w:ind w:firstLine="360"/>
        <w:jc w:val="both"/>
      </w:pPr>
      <w:r w:rsidRPr="00715DB6">
        <w:tab/>
        <w:t>2. Изучена действующая нормативно-правовая база в сфере противодействия коррупции, разработан и утвержден ряд нормативных правовых документов.</w:t>
      </w:r>
    </w:p>
    <w:p w:rsidR="00E9151C" w:rsidRPr="00715DB6" w:rsidRDefault="00E9151C" w:rsidP="005326D5">
      <w:pPr>
        <w:jc w:val="both"/>
      </w:pPr>
      <w:r w:rsidRPr="00715DB6">
        <w:tab/>
        <w:t>3. Процедура формирования и размещения муниципального заказа в сельском поселении производится  на основе принципов открытости и гласности, с равноправным доступом всех участников размещения муниципального заказа, в строгом соответствии с Федеральным законом от 21 июля 2005 года № 94-ФЗ «О размещении заказов на поставки товаров, выполнение работ, оказание услуг для государственных и муниципальных нужд».</w:t>
      </w:r>
    </w:p>
    <w:p w:rsidR="00E9151C" w:rsidRPr="00715DB6" w:rsidRDefault="00E9151C" w:rsidP="00E9151C">
      <w:pPr>
        <w:jc w:val="both"/>
      </w:pPr>
      <w:r w:rsidRPr="00715DB6">
        <w:tab/>
        <w:t xml:space="preserve">7. </w:t>
      </w:r>
      <w:proofErr w:type="gramStart"/>
      <w:r w:rsidRPr="00715DB6">
        <w:t>Контроль за</w:t>
      </w:r>
      <w:proofErr w:type="gramEnd"/>
      <w:r w:rsidRPr="00715DB6">
        <w:t xml:space="preserve"> соблюдением установленного порядка эффективного расходования бюджетных средств и целевого использования муниципальным имуществом, осуществляется  Ревизионной комиссий сельского поселения и ТФУ </w:t>
      </w:r>
      <w:proofErr w:type="spellStart"/>
      <w:r w:rsidR="005326D5" w:rsidRPr="00715DB6">
        <w:t>Аскинского</w:t>
      </w:r>
      <w:proofErr w:type="spellEnd"/>
      <w:r w:rsidRPr="00715DB6">
        <w:t xml:space="preserve"> района.</w:t>
      </w:r>
    </w:p>
    <w:p w:rsidR="005326D5" w:rsidRPr="00715DB6" w:rsidRDefault="00E9151C" w:rsidP="00E9151C">
      <w:pPr>
        <w:jc w:val="both"/>
      </w:pPr>
      <w:r w:rsidRPr="00715DB6">
        <w:tab/>
        <w:t>В 201</w:t>
      </w:r>
      <w:r w:rsidR="005326D5" w:rsidRPr="00715DB6">
        <w:t>9</w:t>
      </w:r>
      <w:r w:rsidRPr="00715DB6">
        <w:t xml:space="preserve"> году проведена проверка финансово-хозяйственной деятельности сельского поселения </w:t>
      </w:r>
      <w:proofErr w:type="spellStart"/>
      <w:r w:rsidR="005326D5" w:rsidRPr="00715DB6">
        <w:t>Казанчинский</w:t>
      </w:r>
      <w:proofErr w:type="spellEnd"/>
      <w:r w:rsidRPr="00715DB6">
        <w:t xml:space="preserve"> сельсовет муниципального района </w:t>
      </w:r>
      <w:proofErr w:type="spellStart"/>
      <w:r w:rsidR="005326D5" w:rsidRPr="00715DB6">
        <w:t>Аскинский</w:t>
      </w:r>
      <w:proofErr w:type="spellEnd"/>
      <w:r w:rsidRPr="00715DB6">
        <w:t xml:space="preserve"> район Финансовым управлением Администрации муниципального района.</w:t>
      </w:r>
    </w:p>
    <w:p w:rsidR="00E9151C" w:rsidRPr="00715DB6" w:rsidRDefault="00E9151C" w:rsidP="00E9151C">
      <w:pPr>
        <w:jc w:val="both"/>
      </w:pPr>
      <w:r w:rsidRPr="00715DB6">
        <w:tab/>
        <w:t>8. Антикоррупционное просвещение населения организовано посредством размещения информации в информационных стендах администрации сельского поселения, в официальном сайте адми</w:t>
      </w:r>
      <w:r w:rsidR="00D21CFE" w:rsidRPr="00715DB6">
        <w:t xml:space="preserve">нистрации муниципального района, на собраниях граждан, при личных беседах, через депутатов и старост населенных пунктов по вопросам противодействия коррупции в любых её проявлениях, формированию </w:t>
      </w:r>
      <w:proofErr w:type="spellStart"/>
      <w:r w:rsidR="00D21CFE" w:rsidRPr="00715DB6">
        <w:t>антикоррупционного</w:t>
      </w:r>
      <w:proofErr w:type="spellEnd"/>
      <w:r w:rsidR="00D21CFE" w:rsidRPr="00715DB6">
        <w:t xml:space="preserve"> мировоззрения, повышению уровня правосознания и правовой культуры граждан</w:t>
      </w:r>
    </w:p>
    <w:p w:rsidR="005326D5" w:rsidRPr="00715DB6" w:rsidRDefault="00E9151C" w:rsidP="00E9151C">
      <w:pPr>
        <w:jc w:val="both"/>
      </w:pPr>
      <w:r w:rsidRPr="00715DB6">
        <w:tab/>
        <w:t xml:space="preserve">9. </w:t>
      </w:r>
      <w:proofErr w:type="gramStart"/>
      <w:r w:rsidR="00D21CFE" w:rsidRPr="00715DB6">
        <w:t>С</w:t>
      </w:r>
      <w:r w:rsidRPr="00715DB6">
        <w:t xml:space="preserve">оздана и действуют </w:t>
      </w:r>
      <w:proofErr w:type="spellStart"/>
      <w:r w:rsidR="005326D5" w:rsidRPr="00715DB6">
        <w:t>межпоселенческая</w:t>
      </w:r>
      <w:proofErr w:type="spellEnd"/>
      <w:r w:rsidR="005326D5" w:rsidRPr="00715DB6">
        <w:t xml:space="preserve"> </w:t>
      </w:r>
      <w:r w:rsidRPr="00715DB6">
        <w:t>комиссия по соблюдению требований к служебному поведению и  урегулированию конфликта интересов</w:t>
      </w:r>
      <w:r w:rsidR="005326D5" w:rsidRPr="00715DB6">
        <w:t xml:space="preserve"> сельских поселений</w:t>
      </w:r>
      <w:r w:rsidRPr="00715DB6">
        <w:t xml:space="preserve">, утвержденная  </w:t>
      </w:r>
      <w:r w:rsidRPr="00715DB6">
        <w:rPr>
          <w:noProof/>
          <w:lang w:val="be-BY"/>
        </w:rPr>
        <w:t>Постановлением администрации сельского поселения от 1</w:t>
      </w:r>
      <w:r w:rsidR="005326D5" w:rsidRPr="00715DB6">
        <w:rPr>
          <w:noProof/>
          <w:lang w:val="be-BY"/>
        </w:rPr>
        <w:t>8</w:t>
      </w:r>
      <w:r w:rsidRPr="00715DB6">
        <w:rPr>
          <w:noProof/>
          <w:lang w:val="be-BY"/>
        </w:rPr>
        <w:t>.0</w:t>
      </w:r>
      <w:r w:rsidR="005326D5" w:rsidRPr="00715DB6">
        <w:rPr>
          <w:noProof/>
          <w:lang w:val="be-BY"/>
        </w:rPr>
        <w:t>4</w:t>
      </w:r>
      <w:r w:rsidRPr="00715DB6">
        <w:rPr>
          <w:noProof/>
          <w:lang w:val="be-BY"/>
        </w:rPr>
        <w:t>.201</w:t>
      </w:r>
      <w:r w:rsidR="005326D5" w:rsidRPr="00715DB6">
        <w:rPr>
          <w:noProof/>
          <w:lang w:val="be-BY"/>
        </w:rPr>
        <w:t>8 г. №  19 ( изм.</w:t>
      </w:r>
      <w:proofErr w:type="gramEnd"/>
      <w:r w:rsidR="005326D5" w:rsidRPr="00715DB6">
        <w:rPr>
          <w:noProof/>
          <w:lang w:val="be-BY"/>
        </w:rPr>
        <w:t xml:space="preserve"> Постановление от 21.03.2018 №12.</w:t>
      </w:r>
      <w:r w:rsidRPr="00715DB6">
        <w:tab/>
      </w:r>
    </w:p>
    <w:p w:rsidR="00E9151C" w:rsidRPr="00715DB6" w:rsidRDefault="00E9151C" w:rsidP="00E9151C">
      <w:pPr>
        <w:jc w:val="both"/>
        <w:rPr>
          <w:noProof/>
        </w:rPr>
      </w:pPr>
      <w:r w:rsidRPr="00715DB6">
        <w:tab/>
        <w:t>Обеспечение деятельности комиссии по соблюдению требований к служебному поведению муниципальных служащих и урегулированию конфликта интересов проведено в соответствии с планом работы комиссии.</w:t>
      </w:r>
      <w:r w:rsidRPr="00715DB6">
        <w:tab/>
      </w:r>
    </w:p>
    <w:p w:rsidR="00E9151C" w:rsidRPr="00715DB6" w:rsidRDefault="00E9151C" w:rsidP="005326D5">
      <w:pPr>
        <w:jc w:val="both"/>
      </w:pPr>
      <w:r w:rsidRPr="00715DB6">
        <w:tab/>
        <w:t>В 201</w:t>
      </w:r>
      <w:r w:rsidR="005326D5" w:rsidRPr="00715DB6">
        <w:t>8</w:t>
      </w:r>
      <w:r w:rsidRPr="00715DB6">
        <w:t xml:space="preserve"> году комиссией по соблюдению требований к служебному поведению муниципальных служащих, замещающих должности муниципальной службы в </w:t>
      </w:r>
      <w:r w:rsidRPr="00715DB6">
        <w:lastRenderedPageBreak/>
        <w:t xml:space="preserve">администрации  сельского поселения, и урегулированию конфликта интересов </w:t>
      </w:r>
      <w:r w:rsidR="00BC6E36" w:rsidRPr="00715DB6">
        <w:t xml:space="preserve">рассмотрены: </w:t>
      </w:r>
    </w:p>
    <w:p w:rsidR="00BC6E36" w:rsidRPr="00715DB6" w:rsidRDefault="00BC6E36" w:rsidP="00BC6E36">
      <w:pPr>
        <w:jc w:val="both"/>
      </w:pPr>
      <w:r w:rsidRPr="00715DB6">
        <w:t xml:space="preserve">- уведомления </w:t>
      </w:r>
      <w:proofErr w:type="spellStart"/>
      <w:r w:rsidRPr="00715DB6">
        <w:t>Муфтахтдиновой</w:t>
      </w:r>
      <w:proofErr w:type="spellEnd"/>
      <w:r w:rsidRPr="00715DB6">
        <w:t xml:space="preserve"> </w:t>
      </w:r>
      <w:proofErr w:type="spellStart"/>
      <w:r w:rsidRPr="00715DB6">
        <w:t>Алфиды</w:t>
      </w:r>
      <w:proofErr w:type="spellEnd"/>
      <w:r w:rsidRPr="00715DB6">
        <w:t xml:space="preserve"> </w:t>
      </w:r>
      <w:proofErr w:type="spellStart"/>
      <w:r w:rsidRPr="00715DB6">
        <w:t>Ансаровн</w:t>
      </w:r>
      <w:proofErr w:type="gramStart"/>
      <w:r w:rsidRPr="00715DB6">
        <w:t>ы</w:t>
      </w:r>
      <w:proofErr w:type="spellEnd"/>
      <w:r w:rsidRPr="00715DB6">
        <w:t>-</w:t>
      </w:r>
      <w:proofErr w:type="gramEnd"/>
      <w:r w:rsidRPr="00715DB6">
        <w:t xml:space="preserve"> управляющего делами администрации СП </w:t>
      </w:r>
      <w:proofErr w:type="spellStart"/>
      <w:r w:rsidRPr="00715DB6">
        <w:t>Казанчинский</w:t>
      </w:r>
      <w:proofErr w:type="spellEnd"/>
      <w:r w:rsidRPr="00715DB6">
        <w:t xml:space="preserve">  сельсовет о намерении выполнять иную оплачиваемую работу в коммерческой или некоммерческой организации либо на выполнение работы на условиях трудового договора от 12.02.2018 и 23.08.2018 года</w:t>
      </w:r>
    </w:p>
    <w:p w:rsidR="00BC6E36" w:rsidRPr="00715DB6" w:rsidRDefault="00BC6E36" w:rsidP="005326D5">
      <w:pPr>
        <w:jc w:val="both"/>
      </w:pPr>
      <w:r w:rsidRPr="00715DB6">
        <w:t xml:space="preserve">- уведомления </w:t>
      </w:r>
      <w:proofErr w:type="spellStart"/>
      <w:r w:rsidRPr="00715DB6">
        <w:t>Денисламовой</w:t>
      </w:r>
      <w:proofErr w:type="spellEnd"/>
      <w:r w:rsidRPr="00715DB6">
        <w:t xml:space="preserve"> </w:t>
      </w:r>
      <w:proofErr w:type="spellStart"/>
      <w:r w:rsidRPr="00715DB6">
        <w:t>Зиниры</w:t>
      </w:r>
      <w:proofErr w:type="spellEnd"/>
      <w:r w:rsidRPr="00715DB6">
        <w:t xml:space="preserve"> </w:t>
      </w:r>
      <w:proofErr w:type="spellStart"/>
      <w:r w:rsidRPr="00715DB6">
        <w:t>Фаиловн</w:t>
      </w:r>
      <w:proofErr w:type="gramStart"/>
      <w:r w:rsidRPr="00715DB6">
        <w:t>ы</w:t>
      </w:r>
      <w:proofErr w:type="spellEnd"/>
      <w:r w:rsidRPr="00715DB6">
        <w:t>-</w:t>
      </w:r>
      <w:proofErr w:type="gramEnd"/>
      <w:r w:rsidRPr="00715DB6">
        <w:t xml:space="preserve"> специалиста администрации СП </w:t>
      </w:r>
      <w:proofErr w:type="spellStart"/>
      <w:r w:rsidRPr="00715DB6">
        <w:t>Казанчинский</w:t>
      </w:r>
      <w:proofErr w:type="spellEnd"/>
      <w:r w:rsidRPr="00715DB6">
        <w:t xml:space="preserve">  сельсовет о намерении выполнять иную оплачиваемую работу в коммерческой или некоммерческой организации либо на выполнение работы на условиях трудового договора от 12.02.2018 и 23.08.2018 года </w:t>
      </w:r>
    </w:p>
    <w:p w:rsidR="00E9151C" w:rsidRPr="00715DB6" w:rsidRDefault="00E9151C" w:rsidP="00E9151C">
      <w:pPr>
        <w:jc w:val="both"/>
      </w:pPr>
      <w:r w:rsidRPr="00715DB6">
        <w:tab/>
        <w:t>и приняты соответствующие решения.</w:t>
      </w:r>
    </w:p>
    <w:p w:rsidR="00E9151C" w:rsidRPr="00715DB6" w:rsidRDefault="00E9151C" w:rsidP="00E9151C">
      <w:pPr>
        <w:ind w:firstLine="360"/>
        <w:jc w:val="both"/>
      </w:pPr>
      <w:r w:rsidRPr="00715DB6">
        <w:tab/>
        <w:t xml:space="preserve">За </w:t>
      </w:r>
      <w:r w:rsidR="005326D5" w:rsidRPr="00715DB6">
        <w:t>2018-2019</w:t>
      </w:r>
      <w:r w:rsidRPr="00715DB6">
        <w:t>годы уведомлений от муниципальных служащих о фактах обращений в целях склонения к совершению коррупционных правонарушений не поступало.</w:t>
      </w:r>
    </w:p>
    <w:p w:rsidR="00E9151C" w:rsidRPr="00715DB6" w:rsidRDefault="00E9151C" w:rsidP="00E9151C">
      <w:pPr>
        <w:jc w:val="both"/>
      </w:pPr>
      <w:r w:rsidRPr="00715DB6">
        <w:tab/>
        <w:t xml:space="preserve">10. </w:t>
      </w:r>
      <w:proofErr w:type="gramStart"/>
      <w:r w:rsidR="00D21CFE" w:rsidRPr="00715DB6">
        <w:t>Сбор и хранение</w:t>
      </w:r>
      <w:r w:rsidRPr="00715DB6">
        <w:t xml:space="preserve">  сведений о доходах, расходах, об имуществе и обязательствах имущественного характера проводятся в соответствии с федеральными законами, методическими рекомендациями по осуществлению проверок достоверности и полноты сведений о доходах, расходах, об имуществе и обязательствах имущественного характера, предоставляемых гражданами, претендующими на замещение должностей муниципальной службы, а также муниципальными служащими, замещающими указанные должности. </w:t>
      </w:r>
      <w:proofErr w:type="gramEnd"/>
    </w:p>
    <w:p w:rsidR="00E9151C" w:rsidRPr="00715DB6" w:rsidRDefault="00E9151C" w:rsidP="00E9151C">
      <w:pPr>
        <w:jc w:val="both"/>
      </w:pPr>
      <w:r w:rsidRPr="00715DB6">
        <w:tab/>
        <w:t>Утвержден перечень должностей муниципальной службы, замещение которых связано с коррупционными рисками и предполагает ежегодное представление сведений о доходах.</w:t>
      </w:r>
    </w:p>
    <w:p w:rsidR="00E9151C" w:rsidRPr="00715DB6" w:rsidRDefault="00E9151C" w:rsidP="00E9151C">
      <w:pPr>
        <w:jc w:val="both"/>
      </w:pPr>
      <w:r w:rsidRPr="00715DB6">
        <w:tab/>
        <w:t>Своевременно и в полном объеме представлены сведения о доходах, расходах и имуществе муниципальных служащих ад</w:t>
      </w:r>
      <w:r w:rsidR="00715DB6" w:rsidRPr="00715DB6">
        <w:t xml:space="preserve">министрации сельского поселения, </w:t>
      </w:r>
      <w:proofErr w:type="gramStart"/>
      <w:r w:rsidR="00715DB6" w:rsidRPr="00715DB6">
        <w:t>принят</w:t>
      </w:r>
      <w:proofErr w:type="gramEnd"/>
      <w:r w:rsidRPr="00715DB6">
        <w:t xml:space="preserve"> и помещены в личные дела каждого сотрудника. Сведения размещены  на сайте </w:t>
      </w:r>
      <w:r w:rsidR="00D21CFE" w:rsidRPr="00715DB6">
        <w:t>сельского поселения</w:t>
      </w:r>
      <w:r w:rsidRPr="00715DB6">
        <w:t>.</w:t>
      </w:r>
    </w:p>
    <w:p w:rsidR="00E9151C" w:rsidRPr="00715DB6" w:rsidRDefault="00E9151C" w:rsidP="005326D5">
      <w:pPr>
        <w:jc w:val="both"/>
      </w:pPr>
      <w:r w:rsidRPr="00715DB6">
        <w:tab/>
        <w:t>Муниципальных служащих, уволенных за несоблюдение установленных законом ограничений и запретов, требований к служебному поведению, нет.</w:t>
      </w:r>
    </w:p>
    <w:p w:rsidR="00E9151C" w:rsidRPr="00715DB6" w:rsidRDefault="00E9151C" w:rsidP="00E9151C">
      <w:pPr>
        <w:ind w:firstLine="708"/>
        <w:jc w:val="both"/>
        <w:rPr>
          <w:spacing w:val="-7"/>
        </w:rPr>
      </w:pPr>
      <w:r w:rsidRPr="00715DB6">
        <w:t>1</w:t>
      </w:r>
      <w:r w:rsidR="00D21CFE" w:rsidRPr="00715DB6">
        <w:t>1</w:t>
      </w:r>
      <w:r w:rsidRPr="00715DB6">
        <w:t>.</w:t>
      </w:r>
      <w:r w:rsidRPr="00715DB6">
        <w:rPr>
          <w:spacing w:val="-7"/>
        </w:rPr>
        <w:t xml:space="preserve"> Повышение квалификации муниципальных </w:t>
      </w:r>
      <w:r w:rsidRPr="00715DB6">
        <w:t xml:space="preserve">служащих по вопросам законодательного </w:t>
      </w:r>
      <w:r w:rsidRPr="00715DB6">
        <w:rPr>
          <w:spacing w:val="-5"/>
        </w:rPr>
        <w:t xml:space="preserve">обеспечения предупреждения коррупции в </w:t>
      </w:r>
      <w:r w:rsidRPr="00715DB6">
        <w:rPr>
          <w:spacing w:val="-7"/>
        </w:rPr>
        <w:t xml:space="preserve">органах местного самоуправления проводится </w:t>
      </w:r>
      <w:r w:rsidR="005326D5" w:rsidRPr="00715DB6">
        <w:rPr>
          <w:spacing w:val="-7"/>
        </w:rPr>
        <w:t xml:space="preserve"> участием в семинарах, а так же </w:t>
      </w:r>
      <w:r w:rsidRPr="00715DB6">
        <w:rPr>
          <w:spacing w:val="-7"/>
        </w:rPr>
        <w:t>самообучением.</w:t>
      </w:r>
    </w:p>
    <w:p w:rsidR="00E9151C" w:rsidRPr="00715DB6" w:rsidRDefault="00E9151C" w:rsidP="00E9151C">
      <w:pPr>
        <w:spacing w:before="150" w:after="150"/>
        <w:jc w:val="both"/>
      </w:pPr>
    </w:p>
    <w:p w:rsidR="00E9151C" w:rsidRDefault="00E9151C" w:rsidP="00E9151C">
      <w:pPr>
        <w:spacing w:before="150" w:after="150"/>
        <w:jc w:val="both"/>
        <w:rPr>
          <w:sz w:val="22"/>
          <w:szCs w:val="22"/>
        </w:rPr>
      </w:pPr>
    </w:p>
    <w:p w:rsidR="00E9151C" w:rsidRDefault="00E9151C" w:rsidP="00E9151C">
      <w:pPr>
        <w:spacing w:before="150" w:after="150"/>
        <w:jc w:val="both"/>
        <w:rPr>
          <w:sz w:val="22"/>
          <w:szCs w:val="22"/>
        </w:rPr>
      </w:pPr>
    </w:p>
    <w:p w:rsidR="00E9151C" w:rsidRDefault="00E9151C" w:rsidP="00E9151C">
      <w:pPr>
        <w:spacing w:before="150" w:after="150"/>
        <w:jc w:val="both"/>
        <w:rPr>
          <w:sz w:val="22"/>
          <w:szCs w:val="22"/>
        </w:rPr>
      </w:pPr>
    </w:p>
    <w:p w:rsidR="00E9151C" w:rsidRDefault="00E9151C" w:rsidP="00E9151C">
      <w:pPr>
        <w:spacing w:before="150" w:after="150"/>
        <w:jc w:val="both"/>
        <w:rPr>
          <w:sz w:val="22"/>
          <w:szCs w:val="22"/>
        </w:rPr>
      </w:pPr>
    </w:p>
    <w:p w:rsidR="00E9151C" w:rsidRDefault="00E9151C" w:rsidP="00E9151C">
      <w:pPr>
        <w:spacing w:before="150" w:after="150"/>
        <w:jc w:val="both"/>
        <w:rPr>
          <w:sz w:val="22"/>
          <w:szCs w:val="22"/>
        </w:rPr>
      </w:pPr>
    </w:p>
    <w:p w:rsidR="00E9151C" w:rsidRDefault="00E9151C" w:rsidP="00E9151C">
      <w:pPr>
        <w:spacing w:before="150" w:after="150"/>
        <w:jc w:val="both"/>
        <w:rPr>
          <w:color w:val="000000"/>
          <w:sz w:val="22"/>
          <w:szCs w:val="22"/>
        </w:rPr>
      </w:pPr>
    </w:p>
    <w:p w:rsidR="00E9151C" w:rsidRDefault="00E9151C" w:rsidP="00E9151C">
      <w:pPr>
        <w:jc w:val="both"/>
        <w:rPr>
          <w:bCs/>
          <w:spacing w:val="-7"/>
          <w:sz w:val="22"/>
          <w:szCs w:val="22"/>
        </w:rPr>
      </w:pPr>
    </w:p>
    <w:p w:rsidR="00E9151C" w:rsidRDefault="00E9151C" w:rsidP="00E9151C">
      <w:pPr>
        <w:jc w:val="both"/>
        <w:rPr>
          <w:sz w:val="22"/>
          <w:szCs w:val="22"/>
        </w:rPr>
      </w:pPr>
    </w:p>
    <w:p w:rsidR="008A5C2C" w:rsidRDefault="008A5C2C"/>
    <w:sectPr w:rsidR="008A5C2C" w:rsidSect="000A7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10C60"/>
    <w:rsid w:val="00004080"/>
    <w:rsid w:val="00004788"/>
    <w:rsid w:val="00005236"/>
    <w:rsid w:val="00005EAA"/>
    <w:rsid w:val="000068CF"/>
    <w:rsid w:val="000235AE"/>
    <w:rsid w:val="000247A5"/>
    <w:rsid w:val="0002658B"/>
    <w:rsid w:val="00030310"/>
    <w:rsid w:val="00032BA2"/>
    <w:rsid w:val="0003439A"/>
    <w:rsid w:val="00040910"/>
    <w:rsid w:val="00040E76"/>
    <w:rsid w:val="00055752"/>
    <w:rsid w:val="0006376B"/>
    <w:rsid w:val="000638DB"/>
    <w:rsid w:val="00065C9C"/>
    <w:rsid w:val="000724AE"/>
    <w:rsid w:val="000727FE"/>
    <w:rsid w:val="00072E2F"/>
    <w:rsid w:val="00076AA1"/>
    <w:rsid w:val="00076F68"/>
    <w:rsid w:val="000817EC"/>
    <w:rsid w:val="00083371"/>
    <w:rsid w:val="00083789"/>
    <w:rsid w:val="000860C4"/>
    <w:rsid w:val="000875DF"/>
    <w:rsid w:val="00087E10"/>
    <w:rsid w:val="0009049D"/>
    <w:rsid w:val="000909D0"/>
    <w:rsid w:val="000A1339"/>
    <w:rsid w:val="000A7881"/>
    <w:rsid w:val="000B6C7E"/>
    <w:rsid w:val="000C1E31"/>
    <w:rsid w:val="000C6945"/>
    <w:rsid w:val="000D04C6"/>
    <w:rsid w:val="000D2B2A"/>
    <w:rsid w:val="000D32CF"/>
    <w:rsid w:val="000D5552"/>
    <w:rsid w:val="000E304E"/>
    <w:rsid w:val="000E4EB0"/>
    <w:rsid w:val="000E58D7"/>
    <w:rsid w:val="000E71A8"/>
    <w:rsid w:val="000F2199"/>
    <w:rsid w:val="000F3BF5"/>
    <w:rsid w:val="000F62E6"/>
    <w:rsid w:val="001001B2"/>
    <w:rsid w:val="00106088"/>
    <w:rsid w:val="00110D00"/>
    <w:rsid w:val="0011698A"/>
    <w:rsid w:val="0011774F"/>
    <w:rsid w:val="00124493"/>
    <w:rsid w:val="001272B9"/>
    <w:rsid w:val="00133FC5"/>
    <w:rsid w:val="0014345D"/>
    <w:rsid w:val="00144BCA"/>
    <w:rsid w:val="0015717C"/>
    <w:rsid w:val="00164941"/>
    <w:rsid w:val="001651E6"/>
    <w:rsid w:val="0016549F"/>
    <w:rsid w:val="00165B11"/>
    <w:rsid w:val="00167F09"/>
    <w:rsid w:val="00173F74"/>
    <w:rsid w:val="00177BD0"/>
    <w:rsid w:val="00177FE5"/>
    <w:rsid w:val="00193DDF"/>
    <w:rsid w:val="00194C15"/>
    <w:rsid w:val="001957F2"/>
    <w:rsid w:val="001A30A2"/>
    <w:rsid w:val="001A65DC"/>
    <w:rsid w:val="001A6EE5"/>
    <w:rsid w:val="001B0F8B"/>
    <w:rsid w:val="001B3D3E"/>
    <w:rsid w:val="001B58EA"/>
    <w:rsid w:val="001C378A"/>
    <w:rsid w:val="001C4040"/>
    <w:rsid w:val="001C4BAE"/>
    <w:rsid w:val="001D12B5"/>
    <w:rsid w:val="001D3DED"/>
    <w:rsid w:val="001D78EE"/>
    <w:rsid w:val="001D7E13"/>
    <w:rsid w:val="001E3B0D"/>
    <w:rsid w:val="001F4238"/>
    <w:rsid w:val="00205300"/>
    <w:rsid w:val="002064AF"/>
    <w:rsid w:val="00210159"/>
    <w:rsid w:val="00214F11"/>
    <w:rsid w:val="0022289C"/>
    <w:rsid w:val="00233D07"/>
    <w:rsid w:val="0024082E"/>
    <w:rsid w:val="00243DA1"/>
    <w:rsid w:val="00247B0C"/>
    <w:rsid w:val="00254C74"/>
    <w:rsid w:val="002569D2"/>
    <w:rsid w:val="0026027B"/>
    <w:rsid w:val="002629F0"/>
    <w:rsid w:val="00264FD3"/>
    <w:rsid w:val="00270693"/>
    <w:rsid w:val="0027717B"/>
    <w:rsid w:val="00290262"/>
    <w:rsid w:val="00295040"/>
    <w:rsid w:val="002A63EB"/>
    <w:rsid w:val="002B2FDD"/>
    <w:rsid w:val="002B42CA"/>
    <w:rsid w:val="002B4F46"/>
    <w:rsid w:val="002B5899"/>
    <w:rsid w:val="002B6C4E"/>
    <w:rsid w:val="002C1811"/>
    <w:rsid w:val="002C25D0"/>
    <w:rsid w:val="002C5560"/>
    <w:rsid w:val="002C583C"/>
    <w:rsid w:val="002C69B7"/>
    <w:rsid w:val="002D297E"/>
    <w:rsid w:val="002D3849"/>
    <w:rsid w:val="002D569E"/>
    <w:rsid w:val="002E0B80"/>
    <w:rsid w:val="002E17F4"/>
    <w:rsid w:val="002E29DA"/>
    <w:rsid w:val="002E2B61"/>
    <w:rsid w:val="002F547E"/>
    <w:rsid w:val="00302EB9"/>
    <w:rsid w:val="003052F0"/>
    <w:rsid w:val="00322AC9"/>
    <w:rsid w:val="00323454"/>
    <w:rsid w:val="003269EE"/>
    <w:rsid w:val="00327F62"/>
    <w:rsid w:val="0033640A"/>
    <w:rsid w:val="00343A80"/>
    <w:rsid w:val="00344077"/>
    <w:rsid w:val="00344A5D"/>
    <w:rsid w:val="003515DD"/>
    <w:rsid w:val="00351E6F"/>
    <w:rsid w:val="00354DCC"/>
    <w:rsid w:val="00357978"/>
    <w:rsid w:val="003602C3"/>
    <w:rsid w:val="00366DA6"/>
    <w:rsid w:val="0037091C"/>
    <w:rsid w:val="0037368E"/>
    <w:rsid w:val="0037539F"/>
    <w:rsid w:val="00376BD6"/>
    <w:rsid w:val="00387D3B"/>
    <w:rsid w:val="00391715"/>
    <w:rsid w:val="00393B15"/>
    <w:rsid w:val="003B60D2"/>
    <w:rsid w:val="003B63AC"/>
    <w:rsid w:val="003C417A"/>
    <w:rsid w:val="003C5CD8"/>
    <w:rsid w:val="003D06AB"/>
    <w:rsid w:val="003D0C0A"/>
    <w:rsid w:val="003D1ED2"/>
    <w:rsid w:val="003D3416"/>
    <w:rsid w:val="003D5807"/>
    <w:rsid w:val="003F09A2"/>
    <w:rsid w:val="00400B8C"/>
    <w:rsid w:val="00403F93"/>
    <w:rsid w:val="00404241"/>
    <w:rsid w:val="00404B34"/>
    <w:rsid w:val="00404CD7"/>
    <w:rsid w:val="00404DE3"/>
    <w:rsid w:val="00410C60"/>
    <w:rsid w:val="004130FC"/>
    <w:rsid w:val="00414B97"/>
    <w:rsid w:val="00426021"/>
    <w:rsid w:val="004264D0"/>
    <w:rsid w:val="0043491E"/>
    <w:rsid w:val="00440C3D"/>
    <w:rsid w:val="004534BF"/>
    <w:rsid w:val="004549E8"/>
    <w:rsid w:val="00455313"/>
    <w:rsid w:val="00457F47"/>
    <w:rsid w:val="00461EC2"/>
    <w:rsid w:val="00466DC7"/>
    <w:rsid w:val="0046724F"/>
    <w:rsid w:val="004704DD"/>
    <w:rsid w:val="004737B5"/>
    <w:rsid w:val="004864C9"/>
    <w:rsid w:val="004871C8"/>
    <w:rsid w:val="00491E84"/>
    <w:rsid w:val="004937B4"/>
    <w:rsid w:val="00494817"/>
    <w:rsid w:val="00494C22"/>
    <w:rsid w:val="004A3C99"/>
    <w:rsid w:val="004A6F4B"/>
    <w:rsid w:val="004B250E"/>
    <w:rsid w:val="004B7EE2"/>
    <w:rsid w:val="004C60CC"/>
    <w:rsid w:val="004D2BEA"/>
    <w:rsid w:val="004D419C"/>
    <w:rsid w:val="004D5F05"/>
    <w:rsid w:val="004D7EBE"/>
    <w:rsid w:val="004E39C4"/>
    <w:rsid w:val="004E4472"/>
    <w:rsid w:val="004E5FA2"/>
    <w:rsid w:val="004E61AD"/>
    <w:rsid w:val="004F3A94"/>
    <w:rsid w:val="004F6896"/>
    <w:rsid w:val="00502338"/>
    <w:rsid w:val="00511398"/>
    <w:rsid w:val="00511E13"/>
    <w:rsid w:val="00512CDF"/>
    <w:rsid w:val="005138CB"/>
    <w:rsid w:val="00516DA8"/>
    <w:rsid w:val="00517C96"/>
    <w:rsid w:val="00520D3D"/>
    <w:rsid w:val="00526EC7"/>
    <w:rsid w:val="005313A4"/>
    <w:rsid w:val="005326D5"/>
    <w:rsid w:val="00533090"/>
    <w:rsid w:val="00533B75"/>
    <w:rsid w:val="00533C2D"/>
    <w:rsid w:val="005437E5"/>
    <w:rsid w:val="00555FE5"/>
    <w:rsid w:val="00564550"/>
    <w:rsid w:val="00573C9A"/>
    <w:rsid w:val="0057438D"/>
    <w:rsid w:val="005806C2"/>
    <w:rsid w:val="005840F3"/>
    <w:rsid w:val="005854BA"/>
    <w:rsid w:val="00590B87"/>
    <w:rsid w:val="005933A7"/>
    <w:rsid w:val="0059374D"/>
    <w:rsid w:val="005B4F7F"/>
    <w:rsid w:val="005B7EC3"/>
    <w:rsid w:val="005C0D60"/>
    <w:rsid w:val="005C3F50"/>
    <w:rsid w:val="005C462B"/>
    <w:rsid w:val="005D2040"/>
    <w:rsid w:val="005E31E6"/>
    <w:rsid w:val="005E3258"/>
    <w:rsid w:val="005F346D"/>
    <w:rsid w:val="006007C1"/>
    <w:rsid w:val="00622915"/>
    <w:rsid w:val="00622A0C"/>
    <w:rsid w:val="0063793E"/>
    <w:rsid w:val="00641FD2"/>
    <w:rsid w:val="00645F40"/>
    <w:rsid w:val="00646BE5"/>
    <w:rsid w:val="006564B6"/>
    <w:rsid w:val="00656CB9"/>
    <w:rsid w:val="0065770E"/>
    <w:rsid w:val="00663E35"/>
    <w:rsid w:val="0066404B"/>
    <w:rsid w:val="00664D96"/>
    <w:rsid w:val="00664FF9"/>
    <w:rsid w:val="006737BB"/>
    <w:rsid w:val="006768F1"/>
    <w:rsid w:val="00681048"/>
    <w:rsid w:val="00684D4C"/>
    <w:rsid w:val="00697F63"/>
    <w:rsid w:val="006A557D"/>
    <w:rsid w:val="006A7258"/>
    <w:rsid w:val="006B532A"/>
    <w:rsid w:val="006C1857"/>
    <w:rsid w:val="006C272C"/>
    <w:rsid w:val="006C37B5"/>
    <w:rsid w:val="006C5C4F"/>
    <w:rsid w:val="006C6EAD"/>
    <w:rsid w:val="006C6F43"/>
    <w:rsid w:val="006D1922"/>
    <w:rsid w:val="006E61D6"/>
    <w:rsid w:val="006F15F3"/>
    <w:rsid w:val="006F557E"/>
    <w:rsid w:val="006F7D98"/>
    <w:rsid w:val="00701312"/>
    <w:rsid w:val="007036E4"/>
    <w:rsid w:val="007066EC"/>
    <w:rsid w:val="00707FD6"/>
    <w:rsid w:val="00715DB6"/>
    <w:rsid w:val="00717A62"/>
    <w:rsid w:val="00721A70"/>
    <w:rsid w:val="00722035"/>
    <w:rsid w:val="00722FBF"/>
    <w:rsid w:val="00725975"/>
    <w:rsid w:val="0072741E"/>
    <w:rsid w:val="00732E8E"/>
    <w:rsid w:val="0073401D"/>
    <w:rsid w:val="00735D6C"/>
    <w:rsid w:val="007366ED"/>
    <w:rsid w:val="00736721"/>
    <w:rsid w:val="00752024"/>
    <w:rsid w:val="00752485"/>
    <w:rsid w:val="00754D44"/>
    <w:rsid w:val="00762896"/>
    <w:rsid w:val="00764998"/>
    <w:rsid w:val="007668F1"/>
    <w:rsid w:val="00775FD8"/>
    <w:rsid w:val="0078016E"/>
    <w:rsid w:val="00780F7A"/>
    <w:rsid w:val="00782D89"/>
    <w:rsid w:val="00794987"/>
    <w:rsid w:val="007A00FB"/>
    <w:rsid w:val="007A1ADD"/>
    <w:rsid w:val="007A4E2D"/>
    <w:rsid w:val="007A5E77"/>
    <w:rsid w:val="007B35BB"/>
    <w:rsid w:val="007B3654"/>
    <w:rsid w:val="007B3B8B"/>
    <w:rsid w:val="007C1EA0"/>
    <w:rsid w:val="007C3198"/>
    <w:rsid w:val="007D351D"/>
    <w:rsid w:val="007E50A4"/>
    <w:rsid w:val="007E5163"/>
    <w:rsid w:val="00800F4D"/>
    <w:rsid w:val="0080512E"/>
    <w:rsid w:val="00816D38"/>
    <w:rsid w:val="0083562E"/>
    <w:rsid w:val="00837C77"/>
    <w:rsid w:val="00840732"/>
    <w:rsid w:val="008412BF"/>
    <w:rsid w:val="008534C8"/>
    <w:rsid w:val="008564B7"/>
    <w:rsid w:val="008600CB"/>
    <w:rsid w:val="00860F15"/>
    <w:rsid w:val="00877C90"/>
    <w:rsid w:val="0088032E"/>
    <w:rsid w:val="00880C2D"/>
    <w:rsid w:val="00884EC5"/>
    <w:rsid w:val="00887229"/>
    <w:rsid w:val="00887916"/>
    <w:rsid w:val="00890578"/>
    <w:rsid w:val="00894BAB"/>
    <w:rsid w:val="008A4579"/>
    <w:rsid w:val="008A5C2C"/>
    <w:rsid w:val="008B4524"/>
    <w:rsid w:val="008B4A1C"/>
    <w:rsid w:val="008C43F7"/>
    <w:rsid w:val="008C65A5"/>
    <w:rsid w:val="008D0EAE"/>
    <w:rsid w:val="008D597F"/>
    <w:rsid w:val="008D6247"/>
    <w:rsid w:val="008D7339"/>
    <w:rsid w:val="008E2026"/>
    <w:rsid w:val="008E5FB3"/>
    <w:rsid w:val="008E69DB"/>
    <w:rsid w:val="008F47F3"/>
    <w:rsid w:val="0090017C"/>
    <w:rsid w:val="00902C2D"/>
    <w:rsid w:val="00902E8B"/>
    <w:rsid w:val="00910090"/>
    <w:rsid w:val="00910C28"/>
    <w:rsid w:val="00931F0C"/>
    <w:rsid w:val="009331BA"/>
    <w:rsid w:val="00933A17"/>
    <w:rsid w:val="00941FA9"/>
    <w:rsid w:val="009460BC"/>
    <w:rsid w:val="00950366"/>
    <w:rsid w:val="009524D6"/>
    <w:rsid w:val="00953402"/>
    <w:rsid w:val="00965ADE"/>
    <w:rsid w:val="00966892"/>
    <w:rsid w:val="009719F5"/>
    <w:rsid w:val="00973CDF"/>
    <w:rsid w:val="00973F2C"/>
    <w:rsid w:val="009749C0"/>
    <w:rsid w:val="009809E6"/>
    <w:rsid w:val="009855D5"/>
    <w:rsid w:val="009933C4"/>
    <w:rsid w:val="009934DD"/>
    <w:rsid w:val="009A08C5"/>
    <w:rsid w:val="009A16EF"/>
    <w:rsid w:val="009A4464"/>
    <w:rsid w:val="009A6469"/>
    <w:rsid w:val="009B042E"/>
    <w:rsid w:val="009B2CBD"/>
    <w:rsid w:val="009B71BA"/>
    <w:rsid w:val="009C3B89"/>
    <w:rsid w:val="009C69BE"/>
    <w:rsid w:val="009D22A9"/>
    <w:rsid w:val="009D269F"/>
    <w:rsid w:val="009E195F"/>
    <w:rsid w:val="009E6CBB"/>
    <w:rsid w:val="009F0E06"/>
    <w:rsid w:val="009F2D3A"/>
    <w:rsid w:val="009F5039"/>
    <w:rsid w:val="00A0030A"/>
    <w:rsid w:val="00A045C6"/>
    <w:rsid w:val="00A10AEA"/>
    <w:rsid w:val="00A21624"/>
    <w:rsid w:val="00A21D16"/>
    <w:rsid w:val="00A35815"/>
    <w:rsid w:val="00A36B93"/>
    <w:rsid w:val="00A4185D"/>
    <w:rsid w:val="00A45575"/>
    <w:rsid w:val="00A46409"/>
    <w:rsid w:val="00A53B66"/>
    <w:rsid w:val="00A553AE"/>
    <w:rsid w:val="00A56C4A"/>
    <w:rsid w:val="00A62010"/>
    <w:rsid w:val="00A64227"/>
    <w:rsid w:val="00A672C4"/>
    <w:rsid w:val="00A70CAF"/>
    <w:rsid w:val="00A758FA"/>
    <w:rsid w:val="00A764FA"/>
    <w:rsid w:val="00A81117"/>
    <w:rsid w:val="00A81AF0"/>
    <w:rsid w:val="00A83C0D"/>
    <w:rsid w:val="00A92177"/>
    <w:rsid w:val="00AA4C69"/>
    <w:rsid w:val="00AA7CF0"/>
    <w:rsid w:val="00AB0886"/>
    <w:rsid w:val="00AB1E29"/>
    <w:rsid w:val="00AB43BB"/>
    <w:rsid w:val="00AB58A8"/>
    <w:rsid w:val="00AB69CB"/>
    <w:rsid w:val="00AC1628"/>
    <w:rsid w:val="00AC6DA7"/>
    <w:rsid w:val="00AD4DEA"/>
    <w:rsid w:val="00AF10DC"/>
    <w:rsid w:val="00AF5E90"/>
    <w:rsid w:val="00AF66EA"/>
    <w:rsid w:val="00B022D5"/>
    <w:rsid w:val="00B06114"/>
    <w:rsid w:val="00B102EC"/>
    <w:rsid w:val="00B108C5"/>
    <w:rsid w:val="00B11C1A"/>
    <w:rsid w:val="00B27416"/>
    <w:rsid w:val="00B27B14"/>
    <w:rsid w:val="00B301CA"/>
    <w:rsid w:val="00B337E7"/>
    <w:rsid w:val="00B35815"/>
    <w:rsid w:val="00B35870"/>
    <w:rsid w:val="00B43252"/>
    <w:rsid w:val="00B45BDE"/>
    <w:rsid w:val="00B51A29"/>
    <w:rsid w:val="00B544E3"/>
    <w:rsid w:val="00B547A7"/>
    <w:rsid w:val="00B549AF"/>
    <w:rsid w:val="00B60844"/>
    <w:rsid w:val="00B61637"/>
    <w:rsid w:val="00B631FC"/>
    <w:rsid w:val="00B679E4"/>
    <w:rsid w:val="00B7421E"/>
    <w:rsid w:val="00B80814"/>
    <w:rsid w:val="00B81628"/>
    <w:rsid w:val="00B911ED"/>
    <w:rsid w:val="00B93DCC"/>
    <w:rsid w:val="00BA0DBA"/>
    <w:rsid w:val="00BB19B3"/>
    <w:rsid w:val="00BB478A"/>
    <w:rsid w:val="00BB5662"/>
    <w:rsid w:val="00BB768E"/>
    <w:rsid w:val="00BC660E"/>
    <w:rsid w:val="00BC6E36"/>
    <w:rsid w:val="00BC7ECE"/>
    <w:rsid w:val="00BD42FC"/>
    <w:rsid w:val="00BE6717"/>
    <w:rsid w:val="00BE7865"/>
    <w:rsid w:val="00BF0FE7"/>
    <w:rsid w:val="00C16433"/>
    <w:rsid w:val="00C23748"/>
    <w:rsid w:val="00C34731"/>
    <w:rsid w:val="00C34E84"/>
    <w:rsid w:val="00C435B7"/>
    <w:rsid w:val="00C46A5F"/>
    <w:rsid w:val="00C50C9F"/>
    <w:rsid w:val="00C51F1F"/>
    <w:rsid w:val="00C52B81"/>
    <w:rsid w:val="00C52F3C"/>
    <w:rsid w:val="00C631B1"/>
    <w:rsid w:val="00C638E8"/>
    <w:rsid w:val="00C64518"/>
    <w:rsid w:val="00C65002"/>
    <w:rsid w:val="00C67575"/>
    <w:rsid w:val="00C70787"/>
    <w:rsid w:val="00C75AE6"/>
    <w:rsid w:val="00C8091F"/>
    <w:rsid w:val="00C82C1E"/>
    <w:rsid w:val="00C8339E"/>
    <w:rsid w:val="00C836DB"/>
    <w:rsid w:val="00C85CA3"/>
    <w:rsid w:val="00C94289"/>
    <w:rsid w:val="00C94B29"/>
    <w:rsid w:val="00CA1144"/>
    <w:rsid w:val="00CA3A00"/>
    <w:rsid w:val="00CB1DE4"/>
    <w:rsid w:val="00CB44DF"/>
    <w:rsid w:val="00CB5202"/>
    <w:rsid w:val="00CB6D0A"/>
    <w:rsid w:val="00CC2E04"/>
    <w:rsid w:val="00CC347D"/>
    <w:rsid w:val="00CC6CE2"/>
    <w:rsid w:val="00CD4136"/>
    <w:rsid w:val="00CF0E1A"/>
    <w:rsid w:val="00CF4301"/>
    <w:rsid w:val="00CF4C08"/>
    <w:rsid w:val="00CF6907"/>
    <w:rsid w:val="00D0041B"/>
    <w:rsid w:val="00D012E5"/>
    <w:rsid w:val="00D01CB4"/>
    <w:rsid w:val="00D02653"/>
    <w:rsid w:val="00D07B89"/>
    <w:rsid w:val="00D13BD3"/>
    <w:rsid w:val="00D1427A"/>
    <w:rsid w:val="00D21CFE"/>
    <w:rsid w:val="00D22440"/>
    <w:rsid w:val="00D24E3E"/>
    <w:rsid w:val="00D274E9"/>
    <w:rsid w:val="00D31B2B"/>
    <w:rsid w:val="00D3208E"/>
    <w:rsid w:val="00D32CEF"/>
    <w:rsid w:val="00D52D56"/>
    <w:rsid w:val="00D67D65"/>
    <w:rsid w:val="00D70AA3"/>
    <w:rsid w:val="00D7698F"/>
    <w:rsid w:val="00D86FF0"/>
    <w:rsid w:val="00D919C1"/>
    <w:rsid w:val="00D9397F"/>
    <w:rsid w:val="00DA0326"/>
    <w:rsid w:val="00DA4D4D"/>
    <w:rsid w:val="00DB3602"/>
    <w:rsid w:val="00DB63C2"/>
    <w:rsid w:val="00DC0E01"/>
    <w:rsid w:val="00DD15C0"/>
    <w:rsid w:val="00DD39E5"/>
    <w:rsid w:val="00DD5054"/>
    <w:rsid w:val="00DD7183"/>
    <w:rsid w:val="00DE4C26"/>
    <w:rsid w:val="00DF0CF5"/>
    <w:rsid w:val="00DF29BF"/>
    <w:rsid w:val="00E0013F"/>
    <w:rsid w:val="00E00DAF"/>
    <w:rsid w:val="00E04B5E"/>
    <w:rsid w:val="00E04E95"/>
    <w:rsid w:val="00E053F3"/>
    <w:rsid w:val="00E13BBD"/>
    <w:rsid w:val="00E20FCA"/>
    <w:rsid w:val="00E2358E"/>
    <w:rsid w:val="00E248FC"/>
    <w:rsid w:val="00E30E33"/>
    <w:rsid w:val="00E31990"/>
    <w:rsid w:val="00E43A16"/>
    <w:rsid w:val="00E62003"/>
    <w:rsid w:val="00E65F33"/>
    <w:rsid w:val="00E72494"/>
    <w:rsid w:val="00E74F46"/>
    <w:rsid w:val="00E9151C"/>
    <w:rsid w:val="00E92E08"/>
    <w:rsid w:val="00E9531B"/>
    <w:rsid w:val="00E95F87"/>
    <w:rsid w:val="00EA17C7"/>
    <w:rsid w:val="00EA17D6"/>
    <w:rsid w:val="00EA1D23"/>
    <w:rsid w:val="00EA5314"/>
    <w:rsid w:val="00EA7B30"/>
    <w:rsid w:val="00EB2CD2"/>
    <w:rsid w:val="00EC2D82"/>
    <w:rsid w:val="00EC6269"/>
    <w:rsid w:val="00EC7F73"/>
    <w:rsid w:val="00ED04CD"/>
    <w:rsid w:val="00ED3369"/>
    <w:rsid w:val="00ED3B38"/>
    <w:rsid w:val="00ED6970"/>
    <w:rsid w:val="00EE1FF7"/>
    <w:rsid w:val="00EF2627"/>
    <w:rsid w:val="00EF3505"/>
    <w:rsid w:val="00F0017E"/>
    <w:rsid w:val="00F01FE5"/>
    <w:rsid w:val="00F04DB0"/>
    <w:rsid w:val="00F073FB"/>
    <w:rsid w:val="00F1621A"/>
    <w:rsid w:val="00F24FEA"/>
    <w:rsid w:val="00F252E5"/>
    <w:rsid w:val="00F312DA"/>
    <w:rsid w:val="00F31705"/>
    <w:rsid w:val="00F4396D"/>
    <w:rsid w:val="00F46BD3"/>
    <w:rsid w:val="00F47009"/>
    <w:rsid w:val="00F50D8C"/>
    <w:rsid w:val="00F533B1"/>
    <w:rsid w:val="00F54FCC"/>
    <w:rsid w:val="00F676F0"/>
    <w:rsid w:val="00F7301C"/>
    <w:rsid w:val="00F75451"/>
    <w:rsid w:val="00F76D7D"/>
    <w:rsid w:val="00F83746"/>
    <w:rsid w:val="00F84ADB"/>
    <w:rsid w:val="00F915D1"/>
    <w:rsid w:val="00F92FAF"/>
    <w:rsid w:val="00F947A8"/>
    <w:rsid w:val="00FB7CBC"/>
    <w:rsid w:val="00FC0C75"/>
    <w:rsid w:val="00FC4F18"/>
    <w:rsid w:val="00FC5B56"/>
    <w:rsid w:val="00FD0F86"/>
    <w:rsid w:val="00FD3226"/>
    <w:rsid w:val="00FD4703"/>
    <w:rsid w:val="00FE020C"/>
    <w:rsid w:val="00FE1115"/>
    <w:rsid w:val="00FE277C"/>
    <w:rsid w:val="00FE3FD2"/>
    <w:rsid w:val="00FE42B7"/>
    <w:rsid w:val="00FE4415"/>
    <w:rsid w:val="00FE60FB"/>
    <w:rsid w:val="00FF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 Style21"/>
    <w:basedOn w:val="a0"/>
    <w:rsid w:val="00E9151C"/>
    <w:rPr>
      <w:rFonts w:ascii="Times New Roman" w:hAnsi="Times New Roman" w:cs="Times New Roman" w:hint="default"/>
      <w:sz w:val="28"/>
      <w:szCs w:val="28"/>
    </w:rPr>
  </w:style>
  <w:style w:type="character" w:styleId="a3">
    <w:name w:val="Strong"/>
    <w:basedOn w:val="a0"/>
    <w:qFormat/>
    <w:rsid w:val="00E9151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102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02E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 Style21"/>
    <w:basedOn w:val="a0"/>
    <w:rsid w:val="00E9151C"/>
    <w:rPr>
      <w:rFonts w:ascii="Times New Roman" w:hAnsi="Times New Roman" w:cs="Times New Roman" w:hint="default"/>
      <w:sz w:val="28"/>
      <w:szCs w:val="28"/>
    </w:rPr>
  </w:style>
  <w:style w:type="character" w:styleId="a3">
    <w:name w:val="Strong"/>
    <w:basedOn w:val="a0"/>
    <w:qFormat/>
    <w:rsid w:val="00E915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0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Рагида Истякова</dc:creator>
  <cp:keywords/>
  <dc:description/>
  <cp:lastModifiedBy>User</cp:lastModifiedBy>
  <cp:revision>11</cp:revision>
  <cp:lastPrinted>2019-03-21T11:00:00Z</cp:lastPrinted>
  <dcterms:created xsi:type="dcterms:W3CDTF">2013-11-14T03:33:00Z</dcterms:created>
  <dcterms:modified xsi:type="dcterms:W3CDTF">2019-04-03T10:52:00Z</dcterms:modified>
</cp:coreProperties>
</file>